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 xml:space="preserve">Перечень </w:t>
      </w:r>
      <w:bookmarkStart w:id="0" w:name="_GoBack"/>
      <w:bookmarkEnd w:id="0"/>
      <w:r w:rsidRPr="00DB70BA">
        <w:t>мероприятий по улучшению условий труда</w:t>
      </w:r>
    </w:p>
    <w:p w:rsidR="00B3448B" w:rsidRPr="00E44D9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44D9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44D97" w:rsidRPr="00E44D97">
        <w:rPr>
          <w:rStyle w:val="a9"/>
        </w:rPr>
        <w:t xml:space="preserve"> Санкт-Петербургское Государственное Бюджетное Учреждение Культуры "Санкт-Петербургская Филармония джазовой музыки"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01. Администрация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DB70BA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DB70BA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02. Финансовая служба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03. Кадровая служба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04. Билетная касса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05. Хозяйственный отдел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06. Сектор государственного заказа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07. Технический отдел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08. Художественно-концертный отдел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  <w:tr w:rsidR="00E44D97" w:rsidRPr="00AF49A3" w:rsidTr="008B4051">
        <w:trPr>
          <w:jc w:val="center"/>
        </w:trPr>
        <w:tc>
          <w:tcPr>
            <w:tcW w:w="3049" w:type="dxa"/>
            <w:vAlign w:val="center"/>
          </w:tcPr>
          <w:p w:rsidR="00E44D97" w:rsidRPr="00E44D97" w:rsidRDefault="00E44D97" w:rsidP="00E44D9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09. Артистический отдел</w:t>
            </w:r>
          </w:p>
        </w:tc>
        <w:tc>
          <w:tcPr>
            <w:tcW w:w="3686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Не требуется</w:t>
            </w:r>
          </w:p>
        </w:tc>
        <w:tc>
          <w:tcPr>
            <w:tcW w:w="138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44D97" w:rsidRPr="00063DF1" w:rsidRDefault="00E44D97" w:rsidP="000E7A18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E44D97">
        <w:rPr>
          <w:rStyle w:val="a9"/>
        </w:rPr>
        <w:t>30.05.2017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4D97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4D97" w:rsidP="009D6532">
            <w:pPr>
              <w:pStyle w:val="aa"/>
            </w:pPr>
            <w:r>
              <w:t>Климов А. 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E44D9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44D9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4D97" w:rsidP="009D6532">
            <w:pPr>
              <w:pStyle w:val="aa"/>
            </w:pPr>
            <w:r>
              <w:t>Главный специалист по кадрам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4D97" w:rsidP="009D6532">
            <w:pPr>
              <w:pStyle w:val="aa"/>
            </w:pPr>
            <w:r>
              <w:t>Сергеева Г. 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44D9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44D97" w:rsidRPr="00E44D97" w:rsidTr="00E44D9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  <w:r>
              <w:t>Ведущий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  <w:r>
              <w:t>Моисеев Ю. 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4D97" w:rsidRPr="00E44D97" w:rsidRDefault="00E44D97" w:rsidP="009D6532">
            <w:pPr>
              <w:pStyle w:val="aa"/>
            </w:pPr>
          </w:p>
        </w:tc>
      </w:tr>
      <w:tr w:rsidR="00E44D97" w:rsidRPr="00E44D97" w:rsidTr="00E44D9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  <w:r w:rsidRPr="00E44D9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  <w:r w:rsidRPr="00E44D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  <w:r w:rsidRPr="00E44D9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44D97" w:rsidRPr="00E44D97" w:rsidRDefault="00E44D97" w:rsidP="009D6532">
            <w:pPr>
              <w:pStyle w:val="aa"/>
              <w:rPr>
                <w:vertAlign w:val="superscript"/>
              </w:rPr>
            </w:pPr>
            <w:r w:rsidRPr="00E44D9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44D97" w:rsidTr="00E44D9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44D97" w:rsidRDefault="00E44D97" w:rsidP="00C45714">
            <w:pPr>
              <w:pStyle w:val="aa"/>
            </w:pPr>
            <w:r w:rsidRPr="00E44D97">
              <w:t>376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44D9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44D9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44D9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44D97" w:rsidRDefault="00E44D97" w:rsidP="00C45714">
            <w:pPr>
              <w:pStyle w:val="aa"/>
            </w:pPr>
            <w:proofErr w:type="spellStart"/>
            <w:r w:rsidRPr="00E44D97">
              <w:t>Козелько</w:t>
            </w:r>
            <w:proofErr w:type="spellEnd"/>
            <w:r w:rsidRPr="00E44D97">
              <w:t xml:space="preserve"> Л.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44D9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44D97" w:rsidRDefault="00E44D97" w:rsidP="00C45714">
            <w:pPr>
              <w:pStyle w:val="aa"/>
            </w:pPr>
            <w:r>
              <w:t>30.05.2017</w:t>
            </w:r>
          </w:p>
        </w:tc>
      </w:tr>
      <w:tr w:rsidR="00C45714" w:rsidRPr="00E44D97" w:rsidTr="00E44D9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44D97" w:rsidRDefault="00E44D97" w:rsidP="00C45714">
            <w:pPr>
              <w:pStyle w:val="aa"/>
              <w:rPr>
                <w:b/>
                <w:vertAlign w:val="superscript"/>
              </w:rPr>
            </w:pPr>
            <w:r w:rsidRPr="00E44D9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44D9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44D97" w:rsidRDefault="00E44D97" w:rsidP="00C45714">
            <w:pPr>
              <w:pStyle w:val="aa"/>
              <w:rPr>
                <w:b/>
                <w:vertAlign w:val="superscript"/>
              </w:rPr>
            </w:pPr>
            <w:r w:rsidRPr="00E44D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44D9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44D97" w:rsidRDefault="00E44D97" w:rsidP="00C45714">
            <w:pPr>
              <w:pStyle w:val="aa"/>
              <w:rPr>
                <w:b/>
                <w:vertAlign w:val="superscript"/>
              </w:rPr>
            </w:pPr>
            <w:r w:rsidRPr="00E44D9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44D9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44D97" w:rsidRDefault="00E44D97" w:rsidP="00C45714">
            <w:pPr>
              <w:pStyle w:val="aa"/>
              <w:rPr>
                <w:vertAlign w:val="superscript"/>
              </w:rPr>
            </w:pPr>
            <w:r w:rsidRPr="00E44D9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C2" w:rsidRDefault="00382FC2" w:rsidP="00E44D97">
      <w:r>
        <w:separator/>
      </w:r>
    </w:p>
  </w:endnote>
  <w:endnote w:type="continuationSeparator" w:id="0">
    <w:p w:rsidR="00382FC2" w:rsidRDefault="00382FC2" w:rsidP="00E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97" w:rsidRDefault="00E44D9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97" w:rsidRDefault="00E44D9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97" w:rsidRDefault="00E44D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C2" w:rsidRDefault="00382FC2" w:rsidP="00E44D97">
      <w:r>
        <w:separator/>
      </w:r>
    </w:p>
  </w:footnote>
  <w:footnote w:type="continuationSeparator" w:id="0">
    <w:p w:rsidR="00382FC2" w:rsidRDefault="00382FC2" w:rsidP="00E44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97" w:rsidRDefault="00E44D9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97" w:rsidRDefault="00E44D9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97" w:rsidRDefault="00E44D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Санкт-Петербургское Государственное Бюджетное Учреждение Культуры &quot;Санкт-Петербургская Филармония джазовой музыки&quot; "/>
    <w:docVar w:name="fill_date" w:val="30.05.2017"/>
    <w:docVar w:name="org_name" w:val="     "/>
    <w:docVar w:name="pers_guids" w:val="2D5B1C7E2DFF49628FD2115E5920AB1B@046-463-315 55"/>
    <w:docVar w:name="pers_snils" w:val="2D5B1C7E2DFF49628FD2115E5920AB1B@046-463-315 55"/>
    <w:docVar w:name="rbtd_name" w:val="Санкт-Петербургское Государственное Бюджетное Учреждение Культуры &quot;Санкт-Петербургская Филармония джазовой музыки&quot;"/>
    <w:docVar w:name="sv_docs" w:val="1"/>
  </w:docVars>
  <w:rsids>
    <w:rsidRoot w:val="00E44D9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82FC2"/>
    <w:rsid w:val="003A1C01"/>
    <w:rsid w:val="003A2259"/>
    <w:rsid w:val="003C79E5"/>
    <w:rsid w:val="00443D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7F0A"/>
    <w:rsid w:val="00DB70BA"/>
    <w:rsid w:val="00DC0F74"/>
    <w:rsid w:val="00DD6622"/>
    <w:rsid w:val="00E25119"/>
    <w:rsid w:val="00E44D97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44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4D97"/>
    <w:rPr>
      <w:sz w:val="24"/>
    </w:rPr>
  </w:style>
  <w:style w:type="paragraph" w:styleId="ad">
    <w:name w:val="footer"/>
    <w:basedOn w:val="a"/>
    <w:link w:val="ae"/>
    <w:rsid w:val="00E44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4D9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44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4D97"/>
    <w:rPr>
      <w:sz w:val="24"/>
    </w:rPr>
  </w:style>
  <w:style w:type="paragraph" w:styleId="ad">
    <w:name w:val="footer"/>
    <w:basedOn w:val="a"/>
    <w:link w:val="ae"/>
    <w:rsid w:val="00E44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4D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OEM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Антон</cp:lastModifiedBy>
  <cp:revision>3</cp:revision>
  <dcterms:created xsi:type="dcterms:W3CDTF">2017-06-09T16:04:00Z</dcterms:created>
  <dcterms:modified xsi:type="dcterms:W3CDTF">2017-07-26T14:07:00Z</dcterms:modified>
</cp:coreProperties>
</file>